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Захарова назвала санкции Запада причиной роста цен на продовольствие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2022-05-15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pPr>
        <w:pStyle w:val="IntenseQuote"/>
      </w:pPr>
    </w:p>
    <w:p>
      <w:r>
        <w:t>«Цены растут из-за санкций, введенных коллективным Западом под напором США. Это если говорить о прямой причине. Непонимание этого — признак либо глупости, либо намеренного введения общественности в заблуждение» — написала Захарова.</w:t>
      </w:r>
    </w:p>
    <w:p>
      <w:r>
        <w:t>Даже при самом поверхностном рассмотрении, невозможно списать рост цен только на административный фактор, игнорируя прямую связь с нарушением производства. В рыночной экономике даже гипотетическая угроза способна нанести огромный урон.</w:t>
      </w:r>
    </w:p>
    <w:p>
      <w:r>
        <w:t>Но если взглянуть на ситуацию чуть глубже, санкции являются лишь ответом на спецоперацию, которая сама стала ответом на агрессивную политику Запада. И этот клубок можно разматывать бесконечно. Всё это звенья одной цепи — империалистической вражды.</w:t>
      </w:r>
    </w:p>
    <w:p>
      <w:r>
        <w:t>Чтобы понимать явления, их необходимо рассматривать в развитии. Списание проблем на один вырванный из контекста эпизод никак не поможет избежать этих проблем в будущем. Положение рабочего класса ухудшается из-за экономических кризисов, неизбежно порождаемых капитализмом. Каждый раз кризис обретает конкретные формы, конкретных виновников, и буржуазия стремится скрыть природу кризиса за конкретными обстоятельствами и именами.</w:t>
      </w:r>
    </w:p>
    <w:p>
      <w:r>
        <w:t>Механизм остаётся прежним даже если заменить каждую деталь. Только замена изжившей себя капиталистической системы на более прогрессивную социалистическую, позволит человечеству освободиться от разрушительных экономических кризисов, уносящих человеческие жизни.</w:t>
      </w:r>
    </w:p>
    <w:p>
      <w:r>
        <w:t xml:space="preserve">Источник: </w:t>
      </w:r>
      <w:r>
        <w:t>РБК — «Захарова назвала санкции Запада причиной роста цен на продукты в мире» от 14 мая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xarova-nazvala-sankcii-zapada-prichinoj-rosta-cen-na-prodovolstv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