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Беседуем о российском кино с режиссёром Солбоном Лыгденовым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2019-08-22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23 августа в 19:00 по Москве</w:t>
      </w:r>
      <w:r>
        <w:t>, на нашем канале состоится беседа с режиссером Солбоном Лыгденовым.</w:t>
      </w:r>
    </w:p>
    <w:p>
      <w:r>
        <w:t>Мы поговорим с ним о текущей обстановке в провинциальном кинематографе, его характерных чертах, узнаем с какими трудностями в работе сталкиваются режиссеры, а также обсудим идеологическую составляющую в кино.</w:t>
      </w:r>
    </w:p>
    <w:p>
      <w:r>
        <w:rPr>
          <w:b/>
        </w:rPr>
        <w:t>Напоминаем, что задать нам вопрос вы сможете в прямом эфире просто перейдя по ссылке — http://stream.politsturm.com</w:t>
      </w:r>
    </w:p>
    <w:p>
      <w:r>
        <w:t>Обязательно подпишитесь на наш канал и нажмите на колокольчик, чтобы не пропустить трансляцию.</w:t>
      </w:r>
    </w:p>
    <w:p>
      <w:hyperlink r:id="rId11">
        <w:r>
          <w:rPr>
            <w:color w:val="0000FF"/>
            <w:u w:val="single"/>
          </w:rPr>
          <w:t>https://youtu.be/n8ke_h-X3cw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rim-beseduem-o-rossijskom-kino-s-rezhissyorom-solbonom-lygdenovym" TargetMode="External"/><Relationship Id="rId11" Type="http://schemas.openxmlformats.org/officeDocument/2006/relationships/hyperlink" Target="https://youtu.be/n8ke_h-X3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