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Роботизация в XX веке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2018-09-12</w:t>
      </w:r>
    </w:p>
    <w:p>
      <w:pPr/>
      <w:r>
        <w:t>12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i/>
        </w:rPr>
        <w:t xml:space="preserve">“Если машины производят все, что нам нужно, результат будет зависеть от того, как это распределяется. Каждый может наслаждаться жизнью полной роскоши и отдыха, только если машины, производящие блага, станут общим достоянием,либо большинство людей в конечном итоге станут катастрофически бедны, если владельцы машин будут выступать против перераспределения богатства… </w:t>
      </w:r>
      <w:r>
        <w:rPr>
          <w:i/>
        </w:rPr>
        <w:t>В реальности мы должны бояться не роботов, а капитализм”.</w:t>
      </w:r>
    </w:p>
    <w:p>
      <w:r>
        <w:rPr>
          <w:b/>
        </w:rPr>
        <w:t xml:space="preserve"> </w:t>
      </w:r>
      <w:r>
        <w:rPr>
          <w:i/>
        </w:rPr>
        <w:t>Стивен Хокинг</w:t>
      </w:r>
    </w:p>
    <w:p>
      <w:r>
        <w:rPr>
          <w:b/>
        </w:rPr>
        <w:t>Часть 1. Историческая справка. Появление роботов  и роботизация  мирового производства в 20 веке</w:t>
      </w:r>
    </w:p>
    <w:p>
      <w:r>
        <w:t>Прообразы современных роботов появились ещё во времена античной Греции. На о. Фарос жители установили четыре женские позолоченные фигуры с автоматическим управлением, которые хорошо были видны издалека. Днём они отражали солнечный свет, а вечером горели как фонари.</w:t>
      </w:r>
    </w:p>
    <w:p>
      <w:r>
        <w:t>Известно, что в XII веке арабский учёный и изобретатель Аль-Джазари создал лодку с механическими музыкантами, которые развлекали людей играми на музыкальных инструментах.</w:t>
      </w:r>
    </w:p>
    <w:p>
      <w:r>
        <w:t>Около 1495 года Леонардо да Винчи создал чертёж человекоподобного робота-рыцаря. Не известно, пытался ли он собрать его, но рукописи, найденные в середине 20 века, свидетельствуют о том, что механический человек мог сидеть, двигать руками и головой и даже открывать забрало.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83412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41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Чертёж робота Леонардо</w:t>
      </w:r>
    </w:p>
    <w:p>
      <w:r>
        <w:t>В XVI—XVIII веках в Европе большое распространение получило конструирование «автоматонов». Это были заводные механизмы, похожие на человека или животных, которые были способны выполнять достаточно сложные движения конечностями.</w:t>
      </w:r>
    </w:p>
    <w:p>
      <w:r>
        <w:t>В 1738 году Жак де Вокансон создал первого «андроида» – человекоподобное устройство, которое играло на флейте. Также французский механик и изобретатель прославился конструированием механических уточек, которые умели клевать корм.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17550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55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Механическая утка Жака де Вокансона</w:t>
      </w:r>
    </w:p>
    <w:p>
      <w:r>
        <w:t>Также до нас дошли сведения о русском инженере Пафнутии Чебышёве, который в конце XIX века придумал «стопоход» – механическую машину, которая обладала высокой проходимостью.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52323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32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Стопоходящая машина Пафнутия Чебышева</w:t>
      </w:r>
    </w:p>
    <w:p>
      <w:r>
        <w:t>Не мог остаться в стороне и Никола Тесла. Великий гений в 1898 году создал и продемонстрировал публике миниатюрное радиоуправляемое судно.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Радиоуправляемое судно Теслы</w:t>
      </w:r>
    </w:p>
    <w:p>
      <w:r>
        <w:rPr>
          <w:b/>
        </w:rPr>
        <w:t>В 1920 году</w:t>
      </w:r>
      <w:r>
        <w:t xml:space="preserve"> чешским писателем Карелом Чапеком и его братом Йозефом было придумано слово </w:t>
      </w:r>
      <w:r>
        <w:rPr>
          <w:b/>
        </w:rPr>
        <w:t>«робот»</w:t>
      </w:r>
      <w:r>
        <w:t>. Это слово они впервые использовали в пьесе «Россумские универсальные роботы», которая рассказывает о событиях на фабрике, производящей “искусственных людей”. Пьеса была поставлена в 1921 году в Праге, имела большой успех и способствовала популяризации термина «робот».</w:t>
      </w:r>
    </w:p>
    <w:p>
      <w:r>
        <w:t>На чешском языке слово robota означает «каторга», «тяжёлая работа», «барщина» (ср. болг. роб «раб»), а в русских переводах тогда использовали слово «работарь».</w:t>
      </w:r>
    </w:p>
    <w:p>
      <w:r>
        <w:t xml:space="preserve">Интерес к роботам возрастал. </w:t>
      </w:r>
      <w:r>
        <w:rPr>
          <w:b/>
        </w:rPr>
        <w:t>В 1927 году</w:t>
      </w:r>
      <w:r>
        <w:t xml:space="preserve"> американский инженер Дж. Уэнсли сконструировал управляемого голосом робота «Мистера Телевокса», внешне походившего на человека, который был способен выполнять элементарные голосовые команды. Этот робот стал экспонатом на Всемирной выставке в Нью-Йорке. В 1928 году на выставке Британской ассоциации инженеров по моделированию посетителей приветствовал робот «Эрик».  В том же году под руководством доктора Нисимуры Макоты создаётся первый японский робот – «Естествоиспытатель», способный с помощью электропривода двигать руками и головой. Впоследствии этого андроида стали считать родоначальником роботостроения Японии.</w:t>
      </w:r>
    </w:p>
    <w:p>
      <w:r>
        <w:t>В 1936 году был создан первый советский робот В2М. Московский школьник Вадим Мацкевич соорудил андроида и за это был удостоен диплома Всемирной выставки в Париже в 1937 году. В.В. Мацкевич впоследствии стал кандидатом технических наук, автором многих научно-популярных трудов и книг.</w:t>
      </w:r>
    </w:p>
    <w:p>
      <w:r>
        <w:t>С начала 30-х годов появляются конструкции, внешне напоминающие человекоподобные существа, способные выполнять простейшие движения рук и воспроизводить фразы по команде человека. Имеются сведения, что в те годы роботов производили преимущественно компания «Вестингауз», некоторые немецкие и голландские инженеры в целях рекламы.</w:t>
      </w:r>
    </w:p>
    <w:p>
      <w:r>
        <w:t>1936 год был поворотным в истории развития науки и техники. Английский математик Алан Мотисон Тьюринг ввёл концепцию “абстрактной вычислительной машины” (ныне известной как “машина Тьюринга”), способной с помощью простейших операций считывания и сдвига выполнять вычисления произвольной сложности и предвосхитившей появление в конце 1940-х гг. универсальных вычислительных машин. В те годы ряд учёных (Дж. фон Нейман, Г. Уолтер, У.Р. Эшби, К. Шеннон и др.) развивали теорию алгоритмов на основе изучения аналогий между нервной системой      человека, вычислительными машинами и системами автоматического регулирования. Впоследствии она стала одним из теоретических истоков вычислительной математики, а затем – кибернетики и робототехники.</w:t>
      </w:r>
    </w:p>
    <w:p>
      <w:r>
        <w:t>В 1938 году в мире появился «Электро»: андроид, весивший 120 кг, обладал ростом в два метра, мог ходить, говорить и даже курить. Разработчиком робота был инженер Джозеф Барнет.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rPr>
          <w:i/>
        </w:rPr>
        <w:t xml:space="preserve">Видео робота Электро  </w:t>
      </w:r>
    </w:p>
    <w:p>
      <w:r>
        <w:t>В 1942 году у знаменитого писателя-фантаста, американского ученого и популяризатора науки Айзека Азимова, вышел цикл рассказов “Я робот”, в одном из которых он впервые попытался сформулировать основные принципы поведения роботов и их взаимодействия с человеком. Повествование сборника построено в форме интервью с доктором Сьюзен Келвин в 2057 году, в котором она делится воспоминаниями о своей работе на должности штатного робопсихолога мирового лидера в производстве позитронных роботов корпорации «U.S. Robots and Mechanical Men, Inc.»</w:t>
      </w:r>
    </w:p>
    <w:p>
      <w:r>
        <w:t xml:space="preserve">Общая идея, объединяющая рассказы сборника – разрешение проблем, связанных с роботами, которые можно отнести к столкновению железной логики законов робототехники и человеческого фактора. Эти принципы, впоследствии названные </w:t>
      </w:r>
      <w:r>
        <w:rPr>
          <w:i/>
        </w:rPr>
        <w:t>тремя законами робототехники</w:t>
      </w:r>
      <w:r>
        <w:t>, гласят:</w:t>
      </w:r>
    </w:p>
    <w:p>
      <w:pPr>
        <w:pStyle w:val="ListNumber"/>
        <w:numPr>
          <w:numId w:val="10"/>
        </w:numPr>
      </w:pPr>
      <w:r>
        <w:rPr>
          <w:i/>
        </w:rPr>
        <w:t xml:space="preserve"> Робот не может причинить вред человеку или своим бездействием способствовать нанесению ему вреда.</w:t>
      </w:r>
    </w:p>
    <w:p>
      <w:pPr>
        <w:pStyle w:val="ListNumber"/>
      </w:pPr>
      <w:r>
        <w:rPr>
          <w:i/>
        </w:rPr>
        <w:t xml:space="preserve"> Он должен исполнять приказы человека, кроме тех, которые противоречат первому закону.</w:t>
      </w:r>
    </w:p>
    <w:p>
      <w:pPr>
        <w:pStyle w:val="ListNumber"/>
      </w:pPr>
      <w:r>
        <w:rPr>
          <w:i/>
        </w:rPr>
        <w:t xml:space="preserve"> Робот должен обеспечивать собственную безопасность, кроме тех случаев, когда это противоречит первому и второму законам.</w:t>
      </w:r>
    </w:p>
    <w:p>
      <w:r>
        <w:t>Один из пионеров промышленной робототехники, основатель и президент робототехнической фирмы Unimation Джозеф Ф. Энгельбергер считает, что три закона робототехники А. Азимова являются теми стандартами, которым должны следовать специалисты при создании современных роботов.</w:t>
      </w:r>
    </w:p>
    <w:p>
      <w:r>
        <w:t>В 50-е годы автоматизация и роботизация производства вышли на новый уровень, стали массовыми явлениями.</w:t>
      </w:r>
    </w:p>
    <w:p>
      <w:r>
        <w:t>По определению американского Института Робототехники (RIA), промышленный робот – перепрограммируемый многофункциональный манипулятор, предназначенный для перемещения объектов по заданным траекториям посредством изменяемых программируемых движений. Близко к этому и европейское определение, где под роботами понимаются только универсальные автоматические установки, имеющие не менее трех степеней подвижности, оснащенные различными захватными устройствами и легко перепрограммируемой системой управления.</w:t>
      </w:r>
    </w:p>
    <w:p>
      <w:r>
        <w:t>Именно тогда стали создаваться первые промышленные роботы, осуществлявшие сборку оборудования и простейшие монотонные операции. Для работы с радиоактивными материалами разрабатывались механические манипуляторы, которые копировали движения рук человека, находящегося в безопасном месте. Примером служит разработанная в 1960 году дистанционно управляемая тележка с манипулятором, телекамерой и микрофоном, которую применили для осмотра местности и сбора проб в зонах высокой радиоактивности.</w:t>
      </w:r>
    </w:p>
    <w:p>
      <w:r>
        <w:t>Первого робота-манипулятора разработал изобретатель-самоучка Джордж Девол в 1954 году. Конструкция весила две тонны и управлялась программой, записанной на магнитном барабане. Эта система получила название «Unimate», на устройство был оформлен патент, а затем изобретатель в 1961 году основал компанию «Unimation». Эта система стала применяться для отливки металлических деталей из форм. Захватное устройство работало посредством гидропривода. В том же 1961-м году этой компанией был установлен первый промышленный робот. Его внедрили на заводе General Motors в Нью Джерси на литейном участке. Затем новинка была опробована заводами «Chrysler» и «Ford».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40489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48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Манипулятор «Unimate»</w:t>
      </w:r>
    </w:p>
    <w:p>
      <w:r>
        <w:t>Этот робот имел пять степеней свободы (о том, что это такое, мы расскажем в следующих статьях) и захватное устройство с двумя «пальцами». Эта машина была эффективнее и быстрее человека. Точность работы была достаточно высока – до 1,25 мм. Уменьшилось количество бракованных деталей.</w:t>
      </w:r>
    </w:p>
    <w:p>
      <w:r>
        <w:rPr>
          <w:b/>
        </w:rPr>
        <w:t>В 1965 году</w:t>
      </w:r>
      <w:r>
        <w:t xml:space="preserve"> Ральфом Мошером, инженером компании General Electric, был разработан робот «Walking Truck» для переноски грузов и ряда схожих функций.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rPr>
          <w:i/>
        </w:rPr>
        <w:t>Видео Walking Truck робот</w:t>
      </w:r>
    </w:p>
    <w:p>
      <w:r>
        <w:t>С 1967 года промышленные роботы приходят в Европу. Появляются роботы-сварщики и маляры. Посредством видеокамер и датчиков манипуляторы учатся определять габариты изделий и место их расположения.</w:t>
      </w:r>
    </w:p>
    <w:p>
      <w:r>
        <w:t>В 1968 году роботизация начала развиваться и в Японии. Японская компания «Kawasaki Heavy Industries, Ltd.» получила лицензию на производство робота от «Unimation Inc.» и собрала своего первого промышленного робота. Изначально поставки таких роботов были малочисленными и использовались в основном в сварке и распылении.</w:t>
      </w:r>
    </w:p>
    <w:p>
      <w:r>
        <w:t>70-е годы прошли в стремительном развитии робототехники. В 1982 году компанией IBM создаётся первый официальный язык для программирования робототехнических систем. В 1984 году появляется первый робот «Scara» c электроприводом, представленный компанией «Adept».</w:t>
      </w:r>
    </w:p>
    <w:p>
      <w:r>
        <w:t>Если в 1968 году Япония была одним из новичков в производстве и разработке робототехники, то к началу 80-х количество фирм, занимавшихся этой отраслью, увеличилось многократно – с 10 до 175. Если в начале становления производства японцы выпустили примерно 200 роботов, то в 1981 г. – уже 22100 штук.</w:t>
      </w:r>
    </w:p>
    <w:p>
      <w:r>
        <w:t>Всего за период с 1968 по 1981 гг. на японских предприятиях было изготовлено 98800 роботов.  В 1982 году парк собственно промышленных роботов в Японии насчитывал около 13 000, в 1984 г. – 65 000, в 1985 г. – 93 000, в 1986 г. – 116 000, а в 1989 г. – 174 000 тыс.! И это без учета не программируемых манипуляторов без жесткого управления. С тех пор Япония начала движение к тому, чтобы стать мировой столицей роботов. К концу 20-го века было около 130 компаний, вовлечённых в производство роботов.  К ведущим японским роботостроительным компаниям относятся: «Kawasaki Heuvy Industries», «Hitachi», «Mitsubishi Heavy Industries», «Fujitsu Fanuc», «Aida Engineering», «Matsushita Electric Company», «Yasukawa Electric» и др.</w:t>
      </w:r>
    </w:p>
    <w:p>
      <w:r>
        <w:t>США довольно долго уступали другим странам по парку промышленных роботов в начале 80-х.  В 1984 году количество роботов было примерно 13 000, в 1985 – 20 000. Всего в промышленности США с 1981 года использовались 3500 роботов, а в 1989 году – уже более 35 000.</w:t>
      </w:r>
    </w:p>
    <w:p>
      <w:r>
        <w:t>Тогда разработкой роботов занималось около 20 фирм, самыми известными из которых являлись «Cincinnati Milacron» и «Unimation» (которая в начале 80-х была передана концерну «Westinghouse»). Чаще всего промышленных роботов в Штатах внедряли на автомобильном производстве, где их применяли в точечной сварке кузовов.  На предприятиях «General Motors» к 1981 году работало уже 270 роботов. Также роботов внедрили «Ford», «Chrysler» и другие компании.</w:t>
      </w:r>
    </w:p>
    <w:p>
      <w:r>
        <w:t>Также темпы индустриализации нарастали и в Западной Европе.</w:t>
      </w:r>
    </w:p>
    <w:p>
      <w:r>
        <w:t>Третьей страной по разработке промышленных роботов и масштабам их внедрения является Федеративная Республика Германия. В 1980 г. насчитывалось 22 фирмы, выпускающих промышленных роботов, а в настоящее время – свыше 90 компаний, поставляющих около 200 различных моделей, но не менее 50% всех применяемых промышленных роботов делят между собой фирмы «ASEA», «Kuka», «Volkswagen».</w:t>
      </w:r>
    </w:p>
    <w:p>
      <w:r>
        <w:t>Парк промышленных роботов в ФРГ в 1980 г. составлял около 1300, в 1984 г. – 6600, в 1986 г. –  12400, а к началу 1988 г. – 14900 единиц, примерно половина из которых использовалась в автомобильной промышленности.</w:t>
      </w:r>
    </w:p>
    <w:p>
      <w:r>
        <w:t>В начале 90-х годов в разработке робототехники произошёл прорыв: появился контроллер с интуитивным интерфейсом управления, которым мог управлять оператор. Он мог изменять параметры работы и регулировать режим. Научно-технический прогресс позволил повысить возможности разработки, «интеллектуальности» и управления роботов.  Их функции и надёжность только развивались: увеличивалась сложность, скорость работы, число осей, стали использоваться дополнительные материалы. Также было сделано несколько уверенных шагов к созданию искусственного интеллекта.</w:t>
      </w:r>
    </w:p>
    <w:p>
      <w:r>
        <w:t>Правда, в середине 1990-х наблюдался некоторый спад во внедрении роботов и финансировании крупных проектов. По ряду причин роботизированное оснащение применяли только для автосборочных и некоторых других производств. Стоимость разработок и использования была очень высока, но к 2000 году производство снова стало расти, и увеличивалось на 30% ежегодно.</w:t>
      </w:r>
    </w:p>
    <w:p>
      <w:r>
        <w:t>Ведущими изготовителями роботов в 20 веке были компании «Kawasaki Heuvy Industries», «Hitachi», «Mitsubishi Heavy Industries”, «Fujitsu Fanuc», “Yasukawa Electric”, «Matsushita Electric Company» (Япония); «Cincinnati Milacron», «Unimation», «GMF Robotics», «IBM» (США); «ASEA» (Швеция); «Volkswagen» и «Kuka» (ФРГ); «Renault» (Франция); «Comau-Fiat» (Италия); «Trallfа» (Норвегия); «GEC» и «Dainichi Sykes» (Великобритания).</w:t>
      </w:r>
    </w:p>
    <w:p>
      <w:r>
        <w:t>Показатели работоспособности роботов ведущих фирм уже тогда стали достигать больших высот: роботы фирм «Unimate», «Versatran», «Kawasaki Unimate», «Trallfa», «ASEA», «Kuka» и др. могли работать без остановок на обслуживание до 500 – 700 часов, их общий срок службы доведен до 40 тысяч часов. Потери, связанные с простоями при ремонте и переналадке, не превышали 2% общего рабочего времени. Все эти факторы приводили к хорошей экономии средств производителей.</w:t>
      </w:r>
    </w:p>
    <w:p>
      <w:r>
        <w:t>Одним из основных направлений научно-технического прогресса мировой промышленности в конце 20 века стало создание гибких производственных систем (точное определение будет дано в следующей статье). Такие системы обеспечили повышение эффективности мелкосерийного и серийного производства. В 1987 г.  По всему миру в эксплуатации находились 360-370 ГПС, например, в Японии – 102, США – 66, ФРГ – 40, Великобритании – 36, Италии – 32, Франции – 30, Швеции – 10.</w:t>
      </w:r>
    </w:p>
    <w:p>
      <w:r>
        <w:t>В конце XX века роботизация производств осуществлялась во всех промышленных странах довольно интенсивно.  Создавалось и исследовалось совершенствование систем роботов, связанное с их очувствлением и искусственным интеллектом. Основными приоритетами производители обозначили передел мирового рынка, выпуск на рынок товаров лучшего качества с более низкой себестоимостью и с более разнообразным ассортиментом.</w:t>
      </w:r>
    </w:p>
    <w:p>
      <w:r>
        <w:t>Источники:</w:t>
      </w:r>
    </w:p>
    <w:p>
      <w:r>
        <w:t>1.</w:t>
      </w:r>
      <w:hyperlink r:id="rId16">
        <w:r>
          <w:rPr>
            <w:color w:val="0000FF"/>
            <w:u w:val="single"/>
          </w:rPr>
          <w:t>http://www.servomh.ru/stati/robototehnika-istoriya-osnovnye-zadachi-robototehniki</w:t>
        </w:r>
      </w:hyperlink>
    </w:p>
    <w:p>
      <w:r>
        <w:t>2.</w:t>
      </w:r>
      <w:hyperlink r:id="rId17">
        <w:r>
          <w:rPr>
            <w:color w:val="0000FF"/>
            <w:u w:val="single"/>
          </w:rPr>
          <w:t>http://www.bibliotekar.ru/7-robot/4.htm</w:t>
        </w:r>
      </w:hyperlink>
    </w:p>
    <w:p>
      <w:r>
        <w:t>3.</w:t>
      </w:r>
      <w:hyperlink r:id="rId18">
        <w:r>
          <w:rPr>
            <w:color w:val="0000FF"/>
            <w:u w:val="single"/>
          </w:rPr>
          <w:t>https://robo–hunter.com/news/istoriya–robotov–ot–cherteja–da–vinchi–do–aiko–chihira</w:t>
        </w:r>
      </w:hyperlink>
    </w:p>
    <w:p>
      <w:r>
        <w:t>4.</w:t>
      </w:r>
      <w:hyperlink r:id="rId19">
        <w:r>
          <w:rPr>
            <w:color w:val="0000FF"/>
            <w:u w:val="single"/>
          </w:rPr>
          <w:t>http://robotoved.ru/elektro_smoking_robot/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botizaciya-v-xx-veke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://www.servomh.ru/stati/robototehnika-istoriya-osnovnye-zadachi-robototehniki" TargetMode="External"/><Relationship Id="rId17" Type="http://schemas.openxmlformats.org/officeDocument/2006/relationships/hyperlink" Target="http://www.bibliotekar.ru/7-robot/4.htm" TargetMode="External"/><Relationship Id="rId18" Type="http://schemas.openxmlformats.org/officeDocument/2006/relationships/hyperlink" Target="https://robo-hunter.com/news/istoriya-robotov-ot-cherteja-da-vinchi-do-aiko-chihira" TargetMode="External"/><Relationship Id="rId19" Type="http://schemas.openxmlformats.org/officeDocument/2006/relationships/hyperlink" Target="http://robotoved.ru/elektro_smoking_robo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